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-248285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-248285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Universitätsfrauenklinik und Poliklinik</w:t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am Klinikum Südstadt Rostock</w:t>
      </w:r>
    </w:p>
    <w:p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Südring 81 · 18059 Rostock</w:t>
      </w: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Direktor: Prof. Dr. med. B. Gerber</w:t>
      </w: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12"/>
          <w:szCs w:val="12"/>
        </w:rPr>
      </w:pPr>
    </w:p>
    <w:p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454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3"/>
        <w:gridCol w:w="6457"/>
      </w:tblGrid>
      <w:tr w:rsidR="003D7AB8" w:rsidTr="003D7AB8">
        <w:trPr>
          <w:cantSplit/>
          <w:trHeight w:val="6789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8" w:rsidRDefault="003D7AB8" w:rsidP="003D7AB8">
            <w:pPr>
              <w:tabs>
                <w:tab w:val="left" w:pos="2237"/>
              </w:tabs>
              <w:spacing w:line="276" w:lineRule="auto"/>
              <w:ind w:left="2552" w:right="-285" w:hanging="25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Patientin: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geb.: </w:t>
            </w:r>
            <w:r>
              <w:fldChar w:fldCharType="begin"/>
            </w:r>
            <w:r>
              <w:instrText xml:space="preserve"> DOCVARIABLE "PatientenGeburtsdatum" \* MERGEFORMAT </w:instrText>
            </w:r>
            <w:r>
              <w:fldChar w:fldCharType="end"/>
            </w:r>
          </w:p>
          <w:tbl>
            <w:tblPr>
              <w:tblW w:w="3570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1525"/>
              <w:gridCol w:w="289"/>
              <w:gridCol w:w="510"/>
              <w:gridCol w:w="246"/>
              <w:gridCol w:w="940"/>
              <w:gridCol w:w="60"/>
            </w:tblGrid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Alter: </w:t>
                  </w:r>
                </w:p>
              </w:tc>
              <w:tc>
                <w:tcPr>
                  <w:tcW w:w="1985" w:type="dxa"/>
                  <w:gridSpan w:val="4"/>
                  <w:vAlign w:val="center"/>
                  <w:hideMark/>
                </w:tcPr>
                <w:p w:rsidR="003D7AB8" w:rsidRDefault="009A5E7B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D7AB8">
                    <w:rPr>
                      <w:rFonts w:ascii="Arial" w:hAnsi="Arial" w:cs="Arial"/>
                      <w:sz w:val="22"/>
                      <w:szCs w:val="22"/>
                    </w:rPr>
                    <w:t>Jahre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Größe:</w:t>
                  </w:r>
                </w:p>
              </w:tc>
              <w:tc>
                <w:tcPr>
                  <w:tcW w:w="1045" w:type="dxa"/>
                  <w:gridSpan w:val="3"/>
                  <w:vAlign w:val="center"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9A5E7B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cm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Gewicht:</w:t>
                  </w:r>
                </w:p>
              </w:tc>
              <w:tc>
                <w:tcPr>
                  <w:tcW w:w="1045" w:type="dxa"/>
                  <w:gridSpan w:val="3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9A5E7B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kg</w:t>
                  </w:r>
                </w:p>
              </w:tc>
            </w:tr>
            <w:tr w:rsidR="003D7AB8" w:rsidTr="00440062">
              <w:trPr>
                <w:gridAfter w:val="1"/>
                <w:wAfter w:w="60" w:type="dxa"/>
                <w:trHeight w:val="227"/>
              </w:trPr>
              <w:tc>
                <w:tcPr>
                  <w:tcW w:w="1525" w:type="dxa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KI: </w:t>
                  </w:r>
                </w:p>
              </w:tc>
              <w:tc>
                <w:tcPr>
                  <w:tcW w:w="1045" w:type="dxa"/>
                  <w:gridSpan w:val="3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vAlign w:val="center"/>
                  <w:hideMark/>
                </w:tcPr>
                <w:p w:rsidR="003D7AB8" w:rsidRDefault="003D7AB8" w:rsidP="009A5E7B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%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814" w:type="dxa"/>
                  <w:gridSpan w:val="2"/>
                  <w:vAlign w:val="center"/>
                  <w:hideMark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Menopausenstatus:</w:t>
                  </w:r>
                </w:p>
              </w:tc>
              <w:tc>
                <w:tcPr>
                  <w:tcW w:w="510" w:type="dxa"/>
                  <w:vAlign w:val="center"/>
                </w:tcPr>
                <w:p w:rsidR="003D7AB8" w:rsidRDefault="003D7AB8" w:rsidP="009A5E7B">
                  <w:pPr>
                    <w:pStyle w:val="Kopfzeile"/>
                    <w:framePr w:hSpace="141" w:wrap="around" w:vAnchor="text" w:hAnchor="margin" w:xAlign="center" w:y="454"/>
                    <w:tabs>
                      <w:tab w:val="left" w:pos="708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246" w:type="dxa"/>
                  <w:gridSpan w:val="3"/>
                  <w:vAlign w:val="center"/>
                  <w:hideMark/>
                </w:tcPr>
                <w:p w:rsidR="003D7AB8" w:rsidRDefault="003D7AB8" w:rsidP="009A5E7B">
                  <w:pPr>
                    <w:pStyle w:val="berschrift2"/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 w:rsidRPr="008F29AE">
                    <w:rPr>
                      <w:rFonts w:ascii="Arial" w:hAnsi="Arial" w:cs="Arial"/>
                      <w:sz w:val="18"/>
                      <w:szCs w:val="18"/>
                    </w:rPr>
                    <w:t>menopausal</w:t>
                  </w: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Vorstellung</w:t>
            </w:r>
            <w:r>
              <w:rPr>
                <w:rFonts w:ascii="Arial" w:hAnsi="Arial" w:cs="Arial"/>
              </w:rPr>
              <w:t>: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29"/>
              <w:tblOverlap w:val="never"/>
              <w:tblW w:w="3405" w:type="dxa"/>
              <w:tblLayout w:type="fixed"/>
              <w:tblLook w:val="04A0" w:firstRow="1" w:lastRow="0" w:firstColumn="1" w:lastColumn="0" w:noHBand="0" w:noVBand="1"/>
            </w:tblPr>
            <w:tblGrid>
              <w:gridCol w:w="1391"/>
              <w:gridCol w:w="340"/>
              <w:gridCol w:w="623"/>
              <w:gridCol w:w="340"/>
              <w:gridCol w:w="711"/>
            </w:tblGrid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Präoperativ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B63182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x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Primärfall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B63182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nein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postoperativ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Station: 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Gynäkologe: 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Hausarzt: </w:t>
            </w: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</w:p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sz w:val="12"/>
                <w:szCs w:val="22"/>
              </w:rPr>
            </w:pP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Tumorformel: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tbl>
            <w:tblPr>
              <w:tblpPr w:leftFromText="141" w:rightFromText="141" w:vertAnchor="text" w:horzAnchor="margin" w:tblpXSpec="right" w:tblpY="209"/>
              <w:tblOverlap w:val="never"/>
              <w:tblW w:w="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58"/>
              <w:gridCol w:w="594"/>
              <w:gridCol w:w="638"/>
            </w:tblGrid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Tumorsitz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Oben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Unten</w:t>
                  </w: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Innen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9A5E7B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9A5E7B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Außen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9A5E7B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9A5E7B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Zentral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pStyle w:val="berschrift4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Multifokal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3D7AB8" w:rsidTr="00440062">
              <w:trPr>
                <w:cantSplit/>
                <w:trHeight w:val="170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Multizentr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Cs/>
                <w:sz w:val="12"/>
                <w:szCs w:val="22"/>
              </w:rPr>
            </w:pPr>
          </w:p>
          <w:tbl>
            <w:tblPr>
              <w:tblW w:w="3960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851"/>
              <w:gridCol w:w="1326"/>
              <w:gridCol w:w="851"/>
              <w:gridCol w:w="932"/>
            </w:tblGrid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ER: IRS 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Pr="00B40C5B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83" w:type="dxa"/>
                  <w:gridSpan w:val="2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PgR: IRS 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HER2: 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KI – 67:</w:t>
                  </w:r>
                </w:p>
              </w:tc>
              <w:tc>
                <w:tcPr>
                  <w:tcW w:w="932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851" w:type="dxa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min. RR:</w:t>
                  </w:r>
                </w:p>
              </w:tc>
              <w:tc>
                <w:tcPr>
                  <w:tcW w:w="1326" w:type="dxa"/>
                  <w:vAlign w:val="center"/>
                  <w:hideMark/>
                </w:tcPr>
                <w:p w:rsidR="003D7AB8" w:rsidRDefault="009A5E7B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3D7AB8">
                    <w:rPr>
                      <w:rFonts w:ascii="Arial" w:hAnsi="Arial" w:cs="Arial"/>
                      <w:b/>
                      <w:sz w:val="18"/>
                      <w:szCs w:val="18"/>
                    </w:rPr>
                    <w:t>mm</w:t>
                  </w:r>
                </w:p>
              </w:tc>
              <w:tc>
                <w:tcPr>
                  <w:tcW w:w="1783" w:type="dxa"/>
                  <w:gridSpan w:val="2"/>
                  <w:vAlign w:val="center"/>
                  <w:hideMark/>
                </w:tcPr>
                <w:p w:rsidR="003D7AB8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/>
                <w:sz w:val="10"/>
              </w:rPr>
            </w:pPr>
          </w:p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Bildgebung: </w:t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B63182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 xml:space="preserve">Datum: </w:t>
                  </w:r>
                </w:p>
              </w:tc>
            </w:tr>
            <w:tr w:rsidR="003D7AB8" w:rsidTr="003D7AB8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Mammasonographie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Mamma-MRT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t>MG- Screening</w:t>
                  </w:r>
                </w:p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</w:rPr>
                    <w:t>SID: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B32C61">
                    <w:rPr>
                      <w:rFonts w:ascii="Arial" w:hAnsi="Arial" w:cs="Arial"/>
                    </w:rPr>
                    <w:t>BIRADS: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B32C61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B32C61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3D7AB8" w:rsidRPr="00877DCF" w:rsidRDefault="003D7AB8" w:rsidP="003D7AB8">
            <w:pPr>
              <w:spacing w:line="276" w:lineRule="auto"/>
              <w:rPr>
                <w:rFonts w:ascii="Arial" w:hAnsi="Arial" w:cs="Arial"/>
                <w:b/>
                <w:sz w:val="10"/>
              </w:rPr>
            </w:pPr>
          </w:p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Perkutane Biopsie</w:t>
            </w:r>
            <w:r>
              <w:rPr>
                <w:rFonts w:ascii="Arial" w:hAnsi="Arial" w:cs="Arial"/>
                <w:b/>
                <w:color w:val="17365D"/>
              </w:rPr>
              <w:t xml:space="preserve">: </w:t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B63182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t xml:space="preserve">Datum: 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t>Sonographisch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</w:rPr>
                    <w:t>Stereotaktisch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  <w:r w:rsidRPr="00877DCF">
                    <w:rPr>
                      <w:rFonts w:ascii="Arial" w:hAnsi="Arial" w:cs="Arial"/>
                    </w:rPr>
                    <w:t>Histologisches Ergebnis: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877DCF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Pr="00877DCF" w:rsidRDefault="003D7AB8" w:rsidP="009A5E7B">
                  <w:pPr>
                    <w:framePr w:hSpace="141" w:wrap="around" w:vAnchor="text" w:hAnchor="margin" w:xAlign="center" w:y="454"/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AB8" w:rsidTr="003D7AB8">
        <w:trPr>
          <w:cantSplit/>
          <w:trHeight w:val="113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D7AB8" w:rsidRPr="003D7AB8" w:rsidRDefault="003D7AB8" w:rsidP="003D7AB8">
            <w:pPr>
              <w:spacing w:line="276" w:lineRule="auto"/>
              <w:rPr>
                <w:b/>
                <w:bCs/>
                <w:sz w:val="14"/>
              </w:rPr>
            </w:pPr>
          </w:p>
        </w:tc>
      </w:tr>
      <w:tr w:rsidR="003D7AB8" w:rsidTr="003D7AB8">
        <w:trPr>
          <w:cantSplit/>
          <w:trHeight w:val="2510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AB8" w:rsidRDefault="003D7AB8" w:rsidP="003D7AB8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Nebendiagnosen / Risikofaktoren: </w:t>
            </w:r>
          </w:p>
          <w:p w:rsidR="003D7AB8" w:rsidRDefault="003D7AB8" w:rsidP="003D7AB8">
            <w:pPr>
              <w:pStyle w:val="berschrift7"/>
              <w:spacing w:before="0"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Staging: </w:t>
            </w:r>
          </w:p>
          <w:tbl>
            <w:tblPr>
              <w:tblpPr w:leftFromText="141" w:rightFromText="141" w:vertAnchor="text" w:horzAnchor="margin" w:tblpY="95"/>
              <w:tblOverlap w:val="never"/>
              <w:tblW w:w="9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2377"/>
              <w:gridCol w:w="6114"/>
            </w:tblGrid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Datum:</w:t>
                  </w: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Untersuchung: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Rö-Thorax</w:t>
                  </w:r>
                </w:p>
              </w:tc>
              <w:tc>
                <w:tcPr>
                  <w:tcW w:w="61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Sono-Abdomen: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Skelettszintigraphie: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3D7AB8" w:rsidTr="00440062">
              <w:trPr>
                <w:trHeight w:val="227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weitere Untersuchung:</w:t>
                  </w:r>
                </w:p>
              </w:tc>
              <w:tc>
                <w:tcPr>
                  <w:tcW w:w="6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D7AB8" w:rsidRDefault="003D7AB8" w:rsidP="003D7AB8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3D7AB8" w:rsidRDefault="003D7AB8" w:rsidP="003D7AB8">
            <w:pPr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B279E7" w:rsidRDefault="00B279E7" w:rsidP="00B32C61">
      <w:pPr>
        <w:pStyle w:val="Untertitel"/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Onkologische</w:t>
      </w:r>
      <w:r w:rsidR="00561B70">
        <w:rPr>
          <w:b/>
          <w:bCs/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="00561B70">
        <w:rPr>
          <w:b/>
          <w:bCs/>
          <w:sz w:val="20"/>
          <w:szCs w:val="20"/>
        </w:rPr>
        <w:t>Konsil</w:t>
      </w:r>
      <w:r>
        <w:rPr>
          <w:b/>
          <w:bCs/>
          <w:sz w:val="20"/>
          <w:szCs w:val="20"/>
        </w:rPr>
        <w:t xml:space="preserve"> vom </w:t>
      </w:r>
    </w:p>
    <w:tbl>
      <w:tblPr>
        <w:tblW w:w="1012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5"/>
        <w:gridCol w:w="3380"/>
        <w:gridCol w:w="4256"/>
      </w:tblGrid>
      <w:tr w:rsidR="00B279E7" w:rsidTr="00E83508">
        <w:trPr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Wann 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pStyle w:val="berschrift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Was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Erfolg, neue Aspekte</w:t>
            </w:r>
          </w:p>
        </w:tc>
      </w:tr>
      <w:tr w:rsidR="00B279E7" w:rsidRPr="00EB57AA" w:rsidTr="00E83508">
        <w:trPr>
          <w:cantSplit/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EB57AA" w:rsidP="00B32C6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EB57AA" w:rsidP="00B32C61">
            <w:pPr>
              <w:rPr>
                <w:rFonts w:ascii="Arial" w:hAnsi="Arial" w:cs="Arial"/>
                <w:bCs/>
                <w:szCs w:val="22"/>
                <w:lang w:val="en-US"/>
              </w:rPr>
            </w:pPr>
          </w:p>
        </w:tc>
      </w:tr>
      <w:tr w:rsidR="00B279E7" w:rsidRPr="0028106C" w:rsidTr="00E83508">
        <w:trPr>
          <w:cantSplit/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rPr>
                <w:rFonts w:ascii="Arial" w:hAnsi="Arial" w:cs="Arial"/>
                <w:bCs/>
                <w:szCs w:val="22"/>
              </w:rPr>
            </w:pPr>
          </w:p>
        </w:tc>
      </w:tr>
      <w:tr w:rsidR="00EB57AA" w:rsidRPr="0028106C" w:rsidTr="00E83508">
        <w:trPr>
          <w:cantSplit/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EB57AA" w:rsidP="00B32C6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57AA" w:rsidRPr="00877DCF" w:rsidRDefault="00EB57AA" w:rsidP="00B32C61">
            <w:pPr>
              <w:rPr>
                <w:rFonts w:ascii="Arial" w:hAnsi="Arial" w:cs="Arial"/>
                <w:b/>
                <w:szCs w:val="22"/>
              </w:rPr>
            </w:pPr>
            <w:r w:rsidRPr="00877DCF">
              <w:rPr>
                <w:rFonts w:ascii="Arial" w:hAnsi="Arial" w:cs="Arial"/>
                <w:b/>
                <w:szCs w:val="22"/>
              </w:rPr>
              <w:t>Onkologische</w:t>
            </w:r>
            <w:r w:rsidR="00561B70" w:rsidRPr="00877DCF">
              <w:rPr>
                <w:rFonts w:ascii="Arial" w:hAnsi="Arial" w:cs="Arial"/>
                <w:b/>
                <w:szCs w:val="22"/>
              </w:rPr>
              <w:t>s</w:t>
            </w:r>
            <w:r w:rsidRPr="00877DCF">
              <w:rPr>
                <w:rFonts w:ascii="Arial" w:hAnsi="Arial" w:cs="Arial"/>
                <w:b/>
                <w:szCs w:val="22"/>
              </w:rPr>
              <w:t xml:space="preserve"> </w:t>
            </w:r>
            <w:r w:rsidR="00561B70" w:rsidRPr="00877DCF">
              <w:rPr>
                <w:rFonts w:ascii="Arial" w:hAnsi="Arial" w:cs="Arial"/>
                <w:b/>
                <w:szCs w:val="22"/>
              </w:rPr>
              <w:t>Konsil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7AA" w:rsidRPr="00877DCF" w:rsidRDefault="00DF64E0" w:rsidP="00B63182">
            <w:pPr>
              <w:rPr>
                <w:rFonts w:ascii="Arial" w:hAnsi="Arial" w:cs="Arial"/>
                <w:bCs/>
                <w:szCs w:val="22"/>
              </w:rPr>
            </w:pPr>
            <w:r w:rsidRPr="00877DCF">
              <w:rPr>
                <w:rFonts w:ascii="Arial" w:hAnsi="Arial" w:cs="Arial"/>
                <w:bCs/>
                <w:szCs w:val="22"/>
              </w:rPr>
              <w:t>Frage:</w:t>
            </w:r>
            <w:r w:rsidR="00B32C61" w:rsidRPr="00877DCF"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</w:tr>
    </w:tbl>
    <w:p w:rsidR="00B279E7" w:rsidRPr="00877DCF" w:rsidRDefault="00B279E7" w:rsidP="00B279E7">
      <w:pPr>
        <w:ind w:left="-426"/>
        <w:rPr>
          <w:rFonts w:ascii="Arial" w:hAnsi="Arial" w:cs="Arial"/>
          <w:sz w:val="12"/>
          <w:szCs w:val="22"/>
        </w:rPr>
      </w:pPr>
    </w:p>
    <w:p w:rsidR="00B279E7" w:rsidRPr="0028106C" w:rsidRDefault="00B279E7" w:rsidP="00877DCF">
      <w:pPr>
        <w:spacing w:line="276" w:lineRule="auto"/>
        <w:ind w:left="-426"/>
        <w:rPr>
          <w:rFonts w:ascii="Arial" w:hAnsi="Arial" w:cs="Arial"/>
        </w:rPr>
      </w:pPr>
      <w:r w:rsidRPr="0028106C">
        <w:rPr>
          <w:rFonts w:ascii="Arial" w:hAnsi="Arial" w:cs="Arial"/>
        </w:rPr>
        <w:t xml:space="preserve">Patientengespräch am </w:t>
      </w: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083"/>
        <w:gridCol w:w="5954"/>
      </w:tblGrid>
      <w:tr w:rsidR="00B279E7" w:rsidRPr="0028106C" w:rsidTr="00877DCF">
        <w:trPr>
          <w:trHeight w:val="227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Patientin stimmt der Empfehlung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B279E7" w:rsidRPr="0028106C" w:rsidTr="00877DCF">
        <w:trPr>
          <w:trHeight w:val="227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9E7" w:rsidRPr="00877DCF" w:rsidRDefault="00B279E7" w:rsidP="00B32C6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Patientin</w:t>
            </w:r>
            <w:r w:rsidRPr="00877DCF">
              <w:t xml:space="preserve"> </w:t>
            </w:r>
            <w:r w:rsidRPr="00877DCF">
              <w:rPr>
                <w:rFonts w:ascii="Arial" w:hAnsi="Arial" w:cs="Arial"/>
              </w:rPr>
              <w:t>stimmt der Empfehlung nicht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9E7" w:rsidRPr="00877DCF" w:rsidRDefault="00B279E7" w:rsidP="00B63182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877DCF">
              <w:rPr>
                <w:rFonts w:ascii="Arial" w:hAnsi="Arial" w:cs="Arial"/>
              </w:rPr>
              <w:t>Begründung:</w:t>
            </w:r>
            <w:r w:rsidR="00B32C61" w:rsidRPr="00877DCF">
              <w:rPr>
                <w:rFonts w:ascii="Arial" w:hAnsi="Arial" w:cs="Arial"/>
              </w:rPr>
              <w:t xml:space="preserve"> </w:t>
            </w:r>
          </w:p>
        </w:tc>
      </w:tr>
    </w:tbl>
    <w:p w:rsidR="00B279E7" w:rsidRPr="00877DCF" w:rsidRDefault="00B279E7" w:rsidP="00F71742">
      <w:pPr>
        <w:rPr>
          <w:sz w:val="4"/>
          <w:szCs w:val="4"/>
        </w:rPr>
      </w:pPr>
    </w:p>
    <w:sectPr w:rsidR="00B279E7" w:rsidRPr="00877DCF" w:rsidSect="009D1115">
      <w:pgSz w:w="11906" w:h="16838" w:code="9"/>
      <w:pgMar w:top="680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C61" w:rsidRDefault="00B32C61" w:rsidP="00B32C61">
      <w:r>
        <w:separator/>
      </w:r>
    </w:p>
  </w:endnote>
  <w:endnote w:type="continuationSeparator" w:id="0">
    <w:p w:rsidR="00B32C61" w:rsidRDefault="00B32C61" w:rsidP="00B32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C61" w:rsidRDefault="00B32C61" w:rsidP="00B32C61">
      <w:r>
        <w:separator/>
      </w:r>
    </w:p>
  </w:footnote>
  <w:footnote w:type="continuationSeparator" w:id="0">
    <w:p w:rsidR="00B32C61" w:rsidRDefault="00B32C61" w:rsidP="00B32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E7"/>
    <w:rsid w:val="000038FC"/>
    <w:rsid w:val="0004284A"/>
    <w:rsid w:val="000A3E8D"/>
    <w:rsid w:val="000B35F9"/>
    <w:rsid w:val="000C1728"/>
    <w:rsid w:val="000F310F"/>
    <w:rsid w:val="00166AE7"/>
    <w:rsid w:val="001C3DE4"/>
    <w:rsid w:val="001C7894"/>
    <w:rsid w:val="001E0198"/>
    <w:rsid w:val="0024316B"/>
    <w:rsid w:val="0028106C"/>
    <w:rsid w:val="0034467F"/>
    <w:rsid w:val="00375C42"/>
    <w:rsid w:val="003D7AB8"/>
    <w:rsid w:val="00475178"/>
    <w:rsid w:val="00481BC0"/>
    <w:rsid w:val="004D6182"/>
    <w:rsid w:val="00522AAD"/>
    <w:rsid w:val="00540893"/>
    <w:rsid w:val="00561B70"/>
    <w:rsid w:val="005A1774"/>
    <w:rsid w:val="00636AC8"/>
    <w:rsid w:val="00684863"/>
    <w:rsid w:val="00736AF3"/>
    <w:rsid w:val="0078578A"/>
    <w:rsid w:val="007A56BC"/>
    <w:rsid w:val="007E6B90"/>
    <w:rsid w:val="00877DCF"/>
    <w:rsid w:val="00891CFA"/>
    <w:rsid w:val="008F29AE"/>
    <w:rsid w:val="00917D6C"/>
    <w:rsid w:val="00924A92"/>
    <w:rsid w:val="009A5E7B"/>
    <w:rsid w:val="009D1115"/>
    <w:rsid w:val="00A72A49"/>
    <w:rsid w:val="00A74218"/>
    <w:rsid w:val="00AA2C2D"/>
    <w:rsid w:val="00AE0465"/>
    <w:rsid w:val="00B279E7"/>
    <w:rsid w:val="00B32C61"/>
    <w:rsid w:val="00B34B1F"/>
    <w:rsid w:val="00B40C5B"/>
    <w:rsid w:val="00B63182"/>
    <w:rsid w:val="00B9114F"/>
    <w:rsid w:val="00C40236"/>
    <w:rsid w:val="00C74F3A"/>
    <w:rsid w:val="00CB1787"/>
    <w:rsid w:val="00D33E70"/>
    <w:rsid w:val="00D34DB8"/>
    <w:rsid w:val="00D56FE0"/>
    <w:rsid w:val="00D945B2"/>
    <w:rsid w:val="00DF4BFD"/>
    <w:rsid w:val="00DF64E0"/>
    <w:rsid w:val="00E01261"/>
    <w:rsid w:val="00E56EDD"/>
    <w:rsid w:val="00E7449B"/>
    <w:rsid w:val="00E83508"/>
    <w:rsid w:val="00E903BF"/>
    <w:rsid w:val="00E97570"/>
    <w:rsid w:val="00EB57AA"/>
    <w:rsid w:val="00EF5C83"/>
    <w:rsid w:val="00F27645"/>
    <w:rsid w:val="00F469FD"/>
    <w:rsid w:val="00F71742"/>
    <w:rsid w:val="00F961FA"/>
    <w:rsid w:val="00FC4B2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343EA"/>
  <w15:docId w15:val="{2B75FA0F-96A9-4584-899C-7606E2BE1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27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279E7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B279E7"/>
    <w:pPr>
      <w:keepNext/>
      <w:outlineLvl w:val="1"/>
    </w:pPr>
    <w:rPr>
      <w:sz w:val="24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B279E7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279E7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279E7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B279E7"/>
    <w:rPr>
      <w:rFonts w:ascii="Times New Roman" w:eastAsia="Times New Roman" w:hAnsi="Times New Roman" w:cs="Times New Roman"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B279E7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B279E7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B279E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nhideWhenUsed/>
    <w:rsid w:val="00B279E7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B279E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B279E7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32C6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2C61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07870-4CDE-431A-88EC-B43AA8F6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Händel, Matthias</cp:lastModifiedBy>
  <cp:revision>5</cp:revision>
  <dcterms:created xsi:type="dcterms:W3CDTF">2025-02-06T06:55:00Z</dcterms:created>
  <dcterms:modified xsi:type="dcterms:W3CDTF">2025-03-12T07:30:00Z</dcterms:modified>
</cp:coreProperties>
</file>